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-58.5pt;margin-top:-26.25pt;width:532.5pt;height:759pt;z-index:-251658240" strokecolor="red" strokeweight="2pt"/>
        </w:pict>
      </w:r>
      <w:r>
        <w:rPr>
          <w:rFonts w:asciiTheme="majorBidi" w:hAnsiTheme="majorBidi" w:cstheme="majorBidi"/>
          <w:sz w:val="28"/>
          <w:szCs w:val="28"/>
          <w:rtl/>
        </w:rPr>
        <w:t xml:space="preserve">تمرين1: </w: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position w:val="-12"/>
          <w:sz w:val="28"/>
          <w:szCs w:val="28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0.25pt" o:ole="">
            <v:imagedata r:id="rId5" o:title=""/>
          </v:shape>
          <o:OLEObject Type="Embed" ProgID="Equation.DSMT4" ShapeID="_x0000_i1025" DrawAspect="Content" ObjectID="_1655391104" r:id="rId6"/>
        </w:object>
      </w:r>
      <w:r>
        <w:rPr>
          <w:rFonts w:asciiTheme="majorBidi" w:hAnsiTheme="majorBidi" w:cstheme="majorBidi"/>
          <w:sz w:val="28"/>
          <w:szCs w:val="28"/>
          <w:rtl/>
        </w:rPr>
        <w:t>دالة تآلفية :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1660" w:dyaOrig="400">
          <v:shape id="_x0000_i1026" type="#_x0000_t75" style="width:83.25pt;height:20.25pt" o:ole="">
            <v:imagedata r:id="rId7" o:title=""/>
          </v:shape>
          <o:OLEObject Type="Embed" ProgID="Equation.DSMT4" ShapeID="_x0000_i1026" DrawAspect="Content" ObjectID="_1655391105" r:id="rId8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حيث : </w:t>
      </w:r>
      <w:r>
        <w:rPr>
          <w:rFonts w:asciiTheme="majorBidi" w:hAnsiTheme="majorBidi" w:cstheme="majorBidi"/>
          <w:position w:val="-12"/>
          <w:sz w:val="28"/>
          <w:szCs w:val="28"/>
          <w:lang w:bidi="ar-DZ"/>
        </w:rPr>
        <w:object w:dxaOrig="1020" w:dyaOrig="400">
          <v:shape id="_x0000_i1027" type="#_x0000_t75" style="width:51pt;height:20.25pt" o:ole="">
            <v:imagedata r:id="rId9" o:title=""/>
          </v:shape>
          <o:OLEObject Type="Embed" ProgID="Equation.DSMT4" ShapeID="_x0000_i1027" DrawAspect="Content" ObjectID="_1655391106" r:id="rId10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>
        <w:rPr>
          <w:rFonts w:asciiTheme="majorBidi" w:hAnsiTheme="majorBidi" w:cstheme="majorBidi"/>
          <w:position w:val="-12"/>
          <w:sz w:val="28"/>
          <w:szCs w:val="28"/>
          <w:lang w:bidi="ar-DZ"/>
        </w:rPr>
        <w:object w:dxaOrig="1259" w:dyaOrig="400">
          <v:shape id="_x0000_i1028" type="#_x0000_t75" style="width:63pt;height:20.25pt" o:ole="">
            <v:imagedata r:id="rId11" o:title=""/>
          </v:shape>
          <o:OLEObject Type="Embed" ProgID="Equation.DSMT4" ShapeID="_x0000_i1028" DrawAspect="Content" ObjectID="_1655391107" r:id="rId12"/>
        </w:objec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أ / عين المعاملين </w:t>
      </w:r>
      <w:r>
        <w:rPr>
          <w:rFonts w:asciiTheme="majorBidi" w:hAnsiTheme="majorBidi" w:cstheme="majorBidi"/>
          <w:position w:val="-6"/>
          <w:sz w:val="28"/>
          <w:szCs w:val="28"/>
        </w:rPr>
        <w:object w:dxaOrig="220" w:dyaOrig="240">
          <v:shape id="_x0000_i1029" type="#_x0000_t75" style="width:11.25pt;height:12pt" o:ole="">
            <v:imagedata r:id="rId13" o:title=""/>
          </v:shape>
          <o:OLEObject Type="Embed" ProgID="Equation.DSMT4" ShapeID="_x0000_i1029" DrawAspect="Content" ObjectID="_1655391108" r:id="rId14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0" w:dyaOrig="300">
          <v:shape id="_x0000_i1030" type="#_x0000_t75" style="width:9.75pt;height:15pt" o:ole="">
            <v:imagedata r:id="rId15" o:title=""/>
          </v:shape>
          <o:OLEObject Type="Embed" ProgID="Equation.DSMT4" ShapeID="_x0000_i1030" DrawAspect="Content" ObjectID="_1655391109" r:id="rId16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ثم أعط العبارة الجبرية للدالة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300" w:dyaOrig="400">
          <v:shape id="_x0000_i1031" type="#_x0000_t75" style="width:15pt;height:20.25pt" o:ole="">
            <v:imagedata r:id="rId5" o:title=""/>
          </v:shape>
          <o:OLEObject Type="Embed" ProgID="Equation.DSMT4" ShapeID="_x0000_i1031" DrawAspect="Content" ObjectID="_1655391110" r:id="rId17"/>
        </w:objec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ب / أحسب :</w:t>
      </w:r>
      <w:r>
        <w:rPr>
          <w:rFonts w:asciiTheme="majorBidi" w:hAnsiTheme="majorBidi" w:cstheme="majorBidi"/>
          <w:position w:val="-24"/>
          <w:sz w:val="28"/>
          <w:szCs w:val="28"/>
        </w:rPr>
        <w:object w:dxaOrig="620" w:dyaOrig="620">
          <v:shape id="_x0000_i1032" type="#_x0000_t75" style="width:30.75pt;height:30.75pt" o:ole="">
            <v:imagedata r:id="rId18" o:title=""/>
          </v:shape>
          <o:OLEObject Type="Embed" ProgID="Equation.DSMT4" ShapeID="_x0000_i1032" DrawAspect="Content" ObjectID="_1655391111" r:id="rId19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و </w:t>
      </w:r>
      <w:r>
        <w:rPr>
          <w:rFonts w:asciiTheme="majorBidi" w:hAnsiTheme="majorBidi" w:cstheme="majorBidi"/>
          <w:position w:val="-24"/>
          <w:sz w:val="28"/>
          <w:szCs w:val="28"/>
        </w:rPr>
        <w:object w:dxaOrig="620" w:dyaOrig="620">
          <v:shape id="_x0000_i1033" type="#_x0000_t75" style="width:30.75pt;height:30.75pt" o:ole="">
            <v:imagedata r:id="rId20" o:title=""/>
          </v:shape>
          <o:OLEObject Type="Embed" ProgID="Equation.DSMT4" ShapeID="_x0000_i1033" DrawAspect="Content" ObjectID="_1655391112" r:id="rId21"/>
        </w:objec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جـ /  عين العدد الذي صورته 5 بالدالة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300" w:dyaOrig="400">
          <v:shape id="_x0000_i1034" type="#_x0000_t75" style="width:15pt;height:20.25pt" o:ole="">
            <v:imagedata r:id="rId5" o:title=""/>
          </v:shape>
          <o:OLEObject Type="Embed" ProgID="Equation.DSMT4" ShapeID="_x0000_i1034" DrawAspect="Content" ObjectID="_1655391113" r:id="rId22"/>
        </w:objec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تمرين 2</w: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035" type="#_x0000_t75" style="width:13.5pt;height:14.25pt" o:ole="">
            <v:imagedata r:id="rId23" o:title=""/>
          </v:shape>
          <o:OLEObject Type="Embed" ProgID="Equation.DSMT4" ShapeID="_x0000_i1035" DrawAspect="Content" ObjectID="_1655391114" r:id="rId24"/>
        </w:object>
      </w:r>
      <w:r>
        <w:rPr>
          <w:rFonts w:asciiTheme="majorBidi" w:hAnsiTheme="majorBidi" w:cstheme="majorBidi"/>
          <w:sz w:val="28"/>
          <w:szCs w:val="28"/>
          <w:rtl/>
        </w:rPr>
        <w:t>دالة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تآلفية</w:t>
      </w:r>
      <w:r>
        <w:rPr>
          <w:rFonts w:asciiTheme="majorBidi" w:hAnsiTheme="majorBidi" w:cstheme="majorBidi"/>
          <w:sz w:val="28"/>
          <w:szCs w:val="28"/>
          <w:rtl/>
        </w:rPr>
        <w:t xml:space="preserve">حيث :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920" w:dyaOrig="360">
          <v:shape id="_x0000_i1036" type="#_x0000_t75" style="width:45.75pt;height:18.75pt" o:ole="">
            <v:imagedata r:id="rId25" o:title=""/>
          </v:shape>
          <o:OLEObject Type="Embed" ProgID="Equation.DSMT4" ShapeID="_x0000_i1036" DrawAspect="Content" ObjectID="_1655391115" r:id="rId26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 و 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980" w:dyaOrig="360">
          <v:shape id="_x0000_i1037" type="#_x0000_t75" style="width:49.5pt;height:18.75pt" o:ole="">
            <v:imagedata r:id="rId27" o:title=""/>
          </v:shape>
          <o:OLEObject Type="Embed" ProgID="Equation.DSMT4" ShapeID="_x0000_i1037" DrawAspect="Content" ObjectID="_1655391116" r:id="rId28"/>
        </w:objec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1 - عين العبارة الجبرية للدالة </w:t>
      </w:r>
      <w:r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038" type="#_x0000_t75" style="width:13.5pt;height:14.25pt" o:ole="">
            <v:imagedata r:id="rId23" o:title=""/>
          </v:shape>
          <o:OLEObject Type="Embed" ProgID="Equation.DSMT4" ShapeID="_x0000_i1038" DrawAspect="Content" ObjectID="_1655391117" r:id="rId29"/>
        </w:objec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2 – مثل الدالة </w:t>
      </w:r>
      <w:r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039" type="#_x0000_t75" style="width:13.5pt;height:14.25pt" o:ole="">
            <v:imagedata r:id="rId30" o:title=""/>
          </v:shape>
          <o:OLEObject Type="Embed" ProgID="Equation.DSMT4" ShapeID="_x0000_i1039" DrawAspect="Content" ObjectID="_1655391118" r:id="rId31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في معلم 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980" w:dyaOrig="360">
          <v:shape id="_x0000_i1040" type="#_x0000_t75" style="width:49.5pt;height:18.75pt" o:ole="">
            <v:imagedata r:id="rId32" o:title=""/>
          </v:shape>
          <o:OLEObject Type="Embed" ProgID="Equation.DSMT4" ShapeID="_x0000_i1040" DrawAspect="Content" ObjectID="_1655391119" r:id="rId33"/>
        </w:objec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</w:rPr>
      </w:pP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تمرين3 </w: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041" type="#_x0000_t75" style="width:13.5pt;height:14.25pt" o:ole="">
            <v:imagedata r:id="rId34" o:title=""/>
          </v:shape>
          <o:OLEObject Type="Embed" ProgID="Equation.DSMT4" ShapeID="_x0000_i1041" DrawAspect="Content" ObjectID="_1655391120" r:id="rId35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دالة تآلفية تمثيلها البياني يشمل النقطتين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820" w:dyaOrig="360">
          <v:shape id="_x0000_i1042" type="#_x0000_t75" style="width:41.25pt;height:18.75pt" o:ole="">
            <v:imagedata r:id="rId36" o:title=""/>
          </v:shape>
          <o:OLEObject Type="Embed" ProgID="Equation.DSMT4" ShapeID="_x0000_i1042" DrawAspect="Content" ObjectID="_1655391121" r:id="rId37"/>
        </w:object>
      </w:r>
      <w:r>
        <w:rPr>
          <w:rFonts w:asciiTheme="majorBidi" w:hAnsiTheme="majorBidi" w:cstheme="majorBidi" w:hint="cs"/>
          <w:position w:val="-12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1140" w:dyaOrig="360">
          <v:shape id="_x0000_i1043" type="#_x0000_t75" style="width:57pt;height:18.75pt" o:ole="">
            <v:imagedata r:id="rId38" o:title=""/>
          </v:shape>
          <o:OLEObject Type="Embed" ProgID="Equation.DSMT4" ShapeID="_x0000_i1043" DrawAspect="Content" ObjectID="_1655391122" r:id="rId39"/>
        </w:object>
      </w:r>
    </w:p>
    <w:p w:rsidR="00FB57E7" w:rsidRDefault="00FB57E7" w:rsidP="00FB57E7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بين أن العبارة الجبرية للدالة </w:t>
      </w:r>
      <w:r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044" type="#_x0000_t75" style="width:13.5pt;height:14.25pt" o:ole="">
            <v:imagedata r:id="rId40" o:title=""/>
          </v:shape>
          <o:OLEObject Type="Embed" ProgID="Equation.DSMT4" ShapeID="_x0000_i1044" DrawAspect="Content" ObjectID="_1655391123" r:id="rId41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هي :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1520" w:dyaOrig="360">
          <v:shape id="_x0000_i1045" type="#_x0000_t75" style="width:76.5pt;height:18.75pt" o:ole="">
            <v:imagedata r:id="rId42" o:title=""/>
          </v:shape>
          <o:OLEObject Type="Embed" ProgID="Equation.DSMT4" ShapeID="_x0000_i1045" DrawAspect="Content" ObjectID="_1655391124" r:id="rId43"/>
        </w:object>
      </w:r>
    </w:p>
    <w:p w:rsidR="00FB57E7" w:rsidRDefault="00FB57E7" w:rsidP="00FB57E7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لتكن النقطة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940" w:dyaOrig="360">
          <v:shape id="_x0000_i1046" type="#_x0000_t75" style="width:47.25pt;height:18.75pt" o:ole="">
            <v:imagedata r:id="rId44" o:title=""/>
          </v:shape>
          <o:OLEObject Type="Embed" ProgID="Equation.DSMT4" ShapeID="_x0000_i1046" DrawAspect="Content" ObjectID="_1655391125" r:id="rId45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المستوي ، هل النقط </w:t>
      </w:r>
      <w:r w:rsidRPr="00D46EB8">
        <w:rPr>
          <w:position w:val="-10"/>
        </w:rPr>
        <w:object w:dxaOrig="900" w:dyaOrig="340">
          <v:shape id="_x0000_i1060" type="#_x0000_t75" style="width:45pt;height:17.25pt" o:ole="">
            <v:imagedata r:id="rId46" o:title=""/>
          </v:shape>
          <o:OLEObject Type="Embed" ProgID="Equation.DSMT4" ShapeID="_x0000_i1060" DrawAspect="Content" ObjectID="_1655391126" r:id="rId47"/>
        </w:objec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استقامة واحدة ؟ </w:t>
      </w:r>
    </w:p>
    <w:p w:rsidR="00FB57E7" w:rsidRDefault="00FB57E7" w:rsidP="00FB57E7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العدد الذي صورته بالدالة </w:t>
      </w:r>
      <w:r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047" type="#_x0000_t75" style="width:13.5pt;height:14.25pt" o:ole="">
            <v:imagedata r:id="rId48" o:title=""/>
          </v:shape>
          <o:OLEObject Type="Embed" ProgID="Equation.DSMT4" ShapeID="_x0000_i1047" DrawAspect="Content" ObjectID="_1655391127" r:id="rId49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هي 29 </w: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تمرين4 </w:t>
      </w:r>
    </w:p>
    <w:p w:rsidR="00FB57E7" w:rsidRDefault="00FB57E7" w:rsidP="00FB57E7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المستوي مزود بمعلم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980" w:dyaOrig="360">
          <v:shape id="_x0000_i1048" type="#_x0000_t75" style="width:49.5pt;height:18.75pt" o:ole="">
            <v:imagedata r:id="rId50" o:title=""/>
          </v:shape>
          <o:OLEObject Type="Embed" ProgID="Equation.DSMT4" ShapeID="_x0000_i1048" DrawAspect="Content" ObjectID="_1655391128" r:id="rId51"/>
        </w:object>
      </w:r>
    </w:p>
    <w:p w:rsidR="00FB57E7" w:rsidRDefault="00FB57E7" w:rsidP="00FB57E7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علم النقطتين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740" w:dyaOrig="360">
          <v:shape id="_x0000_i1049" type="#_x0000_t75" style="width:36.75pt;height:18.75pt" o:ole="">
            <v:imagedata r:id="rId52" o:title=""/>
          </v:shape>
          <o:OLEObject Type="Embed" ProgID="Equation.DSMT4" ShapeID="_x0000_i1049" DrawAspect="Content" ObjectID="_1655391129" r:id="rId53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1000" w:dyaOrig="360">
          <v:shape id="_x0000_i1050" type="#_x0000_t75" style="width:50.25pt;height:18.75pt" o:ole="">
            <v:imagedata r:id="rId54" o:title=""/>
          </v:shape>
          <o:OLEObject Type="Embed" ProgID="Equation.DSMT4" ShapeID="_x0000_i1050" DrawAspect="Content" ObjectID="_1655391130" r:id="rId55"/>
        </w:object>
      </w:r>
    </w:p>
    <w:p w:rsidR="00FB57E7" w:rsidRDefault="00FB57E7" w:rsidP="00FB57E7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أعط العبارة الجبرية للدالة الـتآلفية </w:t>
      </w:r>
      <w:r>
        <w:rPr>
          <w:rFonts w:asciiTheme="majorBidi" w:hAnsiTheme="majorBidi" w:cstheme="majorBidi"/>
          <w:position w:val="-4"/>
          <w:sz w:val="28"/>
          <w:szCs w:val="28"/>
        </w:rPr>
        <w:object w:dxaOrig="260" w:dyaOrig="280">
          <v:shape id="_x0000_i1051" type="#_x0000_t75" style="width:13.5pt;height:14.25pt" o:ole="">
            <v:imagedata r:id="rId56" o:title=""/>
          </v:shape>
          <o:OLEObject Type="Embed" ProgID="Equation.DSMT4" ShapeID="_x0000_i1051" DrawAspect="Content" ObjectID="_1655391131" r:id="rId57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التي تمثيلها البياني هو المستقيم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680" w:dyaOrig="360">
          <v:shape id="_x0000_i1052" type="#_x0000_t75" style="width:34.5pt;height:18.75pt" o:ole="">
            <v:imagedata r:id="rId58" o:title=""/>
          </v:shape>
          <o:OLEObject Type="Embed" ProgID="Equation.DSMT4" ShapeID="_x0000_i1052" DrawAspect="Content" ObjectID="_1655391132" r:id="rId59"/>
        </w:object>
      </w:r>
    </w:p>
    <w:p w:rsidR="00FB57E7" w:rsidRDefault="00FB57E7" w:rsidP="00FB57E7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ليكن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440" w:dyaOrig="360">
          <v:shape id="_x0000_i1053" type="#_x0000_t75" style="width:21.75pt;height:18.75pt" o:ole="">
            <v:imagedata r:id="rId60" o:title=""/>
          </v:shape>
          <o:OLEObject Type="Embed" ProgID="Equation.DSMT4" ShapeID="_x0000_i1053" DrawAspect="Content" ObjectID="_1655391133" r:id="rId61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التمثيل البياني للدالة التآلفية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260" w:dyaOrig="300">
          <v:shape id="_x0000_i1054" type="#_x0000_t75" style="width:13.5pt;height:15pt" o:ole="">
            <v:imagedata r:id="rId62" o:title=""/>
          </v:shape>
          <o:OLEObject Type="Embed" ProgID="Equation.DSMT4" ShapeID="_x0000_i1054" DrawAspect="Content" ObjectID="_1655391134" r:id="rId63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حيث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1740" w:dyaOrig="360">
          <v:shape id="_x0000_i1055" type="#_x0000_t75" style="width:87pt;height:18.75pt" o:ole="">
            <v:imagedata r:id="rId64" o:title=""/>
          </v:shape>
          <o:OLEObject Type="Embed" ProgID="Equation.DSMT4" ShapeID="_x0000_i1055" DrawAspect="Content" ObjectID="_1655391135" r:id="rId65"/>
        </w:object>
      </w:r>
    </w:p>
    <w:p w:rsidR="00FB57E7" w:rsidRDefault="00FB57E7" w:rsidP="00FB57E7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أنشئ المستقيم 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440" w:dyaOrig="360">
          <v:shape id="_x0000_i1056" type="#_x0000_t75" style="width:21.75pt;height:18.75pt" o:ole="">
            <v:imagedata r:id="rId66" o:title=""/>
          </v:shape>
          <o:OLEObject Type="Embed" ProgID="Equation.DSMT4" ShapeID="_x0000_i1056" DrawAspect="Content" ObjectID="_1655391136" r:id="rId67"/>
        </w:object>
      </w:r>
      <w:r>
        <w:rPr>
          <w:rFonts w:asciiTheme="majorBidi" w:hAnsiTheme="majorBidi" w:cstheme="majorBidi"/>
          <w:sz w:val="28"/>
          <w:szCs w:val="28"/>
          <w:rtl/>
        </w:rPr>
        <w:t xml:space="preserve"> في نفس المعلم .</w:t>
      </w:r>
    </w:p>
    <w:p w:rsidR="00FB57E7" w:rsidRDefault="00FB57E7" w:rsidP="00FB57E7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أوجد إحداثيي النقطة </w:t>
      </w:r>
      <w:r>
        <w:rPr>
          <w:rFonts w:asciiTheme="majorBidi" w:hAnsiTheme="majorBidi" w:cstheme="majorBidi"/>
          <w:position w:val="-4"/>
          <w:sz w:val="28"/>
          <w:szCs w:val="28"/>
        </w:rPr>
        <w:object w:dxaOrig="399" w:dyaOrig="280">
          <v:shape id="_x0000_i1057" type="#_x0000_t75" style="width:20.25pt;height:14.25pt" o:ole="">
            <v:imagedata r:id="rId68" o:title=""/>
          </v:shape>
          <o:OLEObject Type="Embed" ProgID="Equation.DSMT4" ShapeID="_x0000_i1057" DrawAspect="Content" ObjectID="_1655391137" r:id="rId69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نقطة تقاطع المستقيمين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680" w:dyaOrig="360">
          <v:shape id="_x0000_i1058" type="#_x0000_t75" style="width:34.5pt;height:18.75pt" o:ole="">
            <v:imagedata r:id="rId70" o:title=""/>
          </v:shape>
          <o:OLEObject Type="Embed" ProgID="Equation.DSMT4" ShapeID="_x0000_i1058" DrawAspect="Content" ObjectID="_1655391138" r:id="rId71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440" w:dyaOrig="360">
          <v:shape id="_x0000_i1059" type="#_x0000_t75" style="width:21.75pt;height:18.75pt" o:ole="">
            <v:imagedata r:id="rId72" o:title=""/>
          </v:shape>
          <o:OLEObject Type="Embed" ProgID="Equation.DSMT4" ShapeID="_x0000_i1059" DrawAspect="Content" ObjectID="_1655391139" r:id="rId73"/>
        </w:object>
      </w:r>
    </w:p>
    <w:p w:rsidR="00FB57E7" w:rsidRDefault="00FB57E7" w:rsidP="00FB57E7">
      <w:pPr>
        <w:jc w:val="right"/>
      </w:pPr>
    </w:p>
    <w:p w:rsidR="00FB57E7" w:rsidRDefault="00FB57E7" w:rsidP="00FB57E7"/>
    <w:p w:rsidR="00FB57E7" w:rsidRDefault="00FB57E7" w:rsidP="00FB57E7">
      <w:pPr>
        <w:rPr>
          <w:rtl/>
        </w:rPr>
      </w:pPr>
    </w:p>
    <w:p w:rsidR="00FB57E7" w:rsidRDefault="00FB57E7" w:rsidP="00FB57E7">
      <w:pPr>
        <w:rPr>
          <w:rtl/>
        </w:rPr>
      </w:pPr>
    </w:p>
    <w:p w:rsidR="00467CEE" w:rsidRDefault="00467CEE"/>
    <w:sectPr w:rsidR="00467CEE" w:rsidSect="00467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63B"/>
    <w:multiLevelType w:val="hybridMultilevel"/>
    <w:tmpl w:val="DB04E712"/>
    <w:lvl w:ilvl="0" w:tplc="739218D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3718B"/>
    <w:multiLevelType w:val="hybridMultilevel"/>
    <w:tmpl w:val="E36E99C0"/>
    <w:lvl w:ilvl="0" w:tplc="95844D0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12AA5"/>
    <w:multiLevelType w:val="hybridMultilevel"/>
    <w:tmpl w:val="E37CAE4E"/>
    <w:lvl w:ilvl="0" w:tplc="12BE7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57E7"/>
    <w:rsid w:val="00467CEE"/>
    <w:rsid w:val="00703D88"/>
    <w:rsid w:val="00FB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E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5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2020-07-04T17:02:00Z</dcterms:created>
  <dcterms:modified xsi:type="dcterms:W3CDTF">2020-07-04T17:05:00Z</dcterms:modified>
</cp:coreProperties>
</file>